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3F31FD">
        <w:rPr>
          <w:sz w:val="28"/>
          <w:szCs w:val="28"/>
        </w:rPr>
        <w:t>o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Sr. </w:t>
      </w:r>
      <w:r w:rsidR="00C82251">
        <w:rPr>
          <w:sz w:val="28"/>
          <w:szCs w:val="28"/>
        </w:rPr>
        <w:t xml:space="preserve">Williams Leandro Machado da Silva </w:t>
      </w:r>
      <w:r w:rsidR="003F31FD">
        <w:rPr>
          <w:sz w:val="28"/>
          <w:szCs w:val="28"/>
        </w:rPr>
        <w:t xml:space="preserve">do </w:t>
      </w:r>
      <w:r w:rsidR="00C82251">
        <w:rPr>
          <w:sz w:val="28"/>
          <w:szCs w:val="28"/>
        </w:rPr>
        <w:t xml:space="preserve">cargo de Coordenador de Secretaria, padrão 4,0 a contar do dia 04/04/2022.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 de Assessor de Arquivo, padrão 1,0 a contar de 05/04/2022.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C82251">
        <w:t>04</w:t>
      </w:r>
      <w:r>
        <w:t xml:space="preserve"> </w:t>
      </w:r>
      <w:r w:rsidRPr="005B40D2">
        <w:t>DE</w:t>
      </w:r>
      <w:r>
        <w:t xml:space="preserve"> </w:t>
      </w:r>
      <w:r w:rsidR="00C82251">
        <w:t>ABRIL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990F49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User</cp:lastModifiedBy>
  <cp:revision>4</cp:revision>
  <cp:lastPrinted>2022-04-05T13:53:00Z</cp:lastPrinted>
  <dcterms:created xsi:type="dcterms:W3CDTF">2022-03-30T15:03:00Z</dcterms:created>
  <dcterms:modified xsi:type="dcterms:W3CDTF">2022-04-05T13:53:00Z</dcterms:modified>
</cp:coreProperties>
</file>